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ЗАТВЕРДЖУЮ   </w:t>
      </w:r>
    </w:p>
    <w:p w:rsidR="007C27BC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міський голова </w:t>
      </w:r>
      <w:r w:rsidRPr="007C27BC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</w:t>
      </w:r>
      <w:r w:rsidRPr="007C27BC">
        <w:rPr>
          <w:rFonts w:ascii="Times New Roman" w:hAnsi="Times New Roman"/>
          <w:sz w:val="28"/>
          <w:szCs w:val="28"/>
          <w:lang w:val="uk-UA"/>
        </w:rPr>
        <w:t xml:space="preserve">О.М. </w:t>
      </w:r>
      <w:proofErr w:type="spellStart"/>
      <w:r w:rsidRPr="007C27BC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7C27BC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0549F" w:rsidRPr="007C27BC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7C27BC" w:rsidRPr="007C27BC">
        <w:rPr>
          <w:rFonts w:ascii="Times New Roman" w:hAnsi="Times New Roman"/>
          <w:sz w:val="28"/>
          <w:szCs w:val="28"/>
          <w:lang w:val="uk-UA"/>
        </w:rPr>
        <w:t xml:space="preserve">«      » ____________ 2016 року                                                                                                                                                  </w:t>
      </w: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F0549F" w:rsidRPr="007C27BC" w:rsidRDefault="00F0549F" w:rsidP="00F0549F">
      <w:pPr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План-графік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щодо здійснення заходів з відстеження  результативності регуляторних актів на 201</w:t>
      </w:r>
      <w:r w:rsidR="00A55331"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рік по місту </w:t>
      </w:r>
      <w:proofErr w:type="spellStart"/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>Обухову</w:t>
      </w:r>
      <w:proofErr w:type="spellEnd"/>
      <w:r w:rsidRPr="007C27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(зі змінами)</w:t>
      </w:r>
    </w:p>
    <w:p w:rsidR="00F0549F" w:rsidRPr="007C27BC" w:rsidRDefault="00F0549F" w:rsidP="00F0549F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1800"/>
        <w:gridCol w:w="1620"/>
        <w:gridCol w:w="1800"/>
        <w:gridCol w:w="2835"/>
        <w:gridCol w:w="1665"/>
      </w:tblGrid>
      <w:tr w:rsidR="00F0549F" w:rsidRPr="007C27BC" w:rsidTr="007C27BC"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регуляторного акта 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Дата та номер прийняття акта</w:t>
            </w: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Строк відстеження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Розробник регуляторного акта</w:t>
            </w:r>
          </w:p>
        </w:tc>
        <w:tc>
          <w:tcPr>
            <w:tcW w:w="1665" w:type="dxa"/>
            <w:vAlign w:val="center"/>
          </w:tcPr>
          <w:p w:rsidR="00F0549F" w:rsidRPr="007C27BC" w:rsidRDefault="00F0549F" w:rsidP="000034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включ</w:t>
            </w:r>
            <w:proofErr w:type="spellEnd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3404"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о Реєстру власних </w:t>
            </w:r>
            <w:proofErr w:type="spellStart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рег</w:t>
            </w:r>
            <w:proofErr w:type="spellEnd"/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3404"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C27BC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ктів</w:t>
            </w:r>
          </w:p>
        </w:tc>
      </w:tr>
      <w:tr w:rsidR="00F0549F" w:rsidRPr="007C27BC" w:rsidTr="007C27BC">
        <w:trPr>
          <w:trHeight w:val="345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встановлення розміру збору за місця паркування транспортних засобів та механізму сплати збору до бюджету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29.09.2011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  № 183-13-УІ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19.06.2017 – 19.07.2017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192D8A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08.10.2011</w:t>
            </w:r>
          </w:p>
        </w:tc>
      </w:tr>
      <w:tr w:rsidR="00F0549F" w:rsidRPr="007C27BC" w:rsidTr="007C27BC">
        <w:trPr>
          <w:trHeight w:val="1118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7C27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Положення про порядок найменування або </w:t>
            </w:r>
            <w:proofErr w:type="spellStart"/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перенайменування</w:t>
            </w:r>
            <w:proofErr w:type="spellEnd"/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вулиць, провулків, присвоєння, обліку, зміни та анулювання поштових адрес об’єктам нерухомого майна на території Обухівської міської ради</w:t>
            </w: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27.04.2016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№ 161-09- VII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7C27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08.05.2017 – 08.06.2017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розвитку інфраструктури, містобудування та архітектури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5A16C7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29.04.2016</w:t>
            </w:r>
          </w:p>
        </w:tc>
      </w:tr>
      <w:tr w:rsidR="00F0549F" w:rsidRPr="007C27BC" w:rsidTr="007C27BC">
        <w:trPr>
          <w:trHeight w:val="240"/>
        </w:trPr>
        <w:tc>
          <w:tcPr>
            <w:tcW w:w="675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53" w:type="dxa"/>
            <w:vAlign w:val="center"/>
          </w:tcPr>
          <w:p w:rsidR="00F0549F" w:rsidRPr="007C27BC" w:rsidRDefault="00F0549F" w:rsidP="00F054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Методики розрахунку і порядку використання плати за оренду комунального майна та до орендних ставок за використання нерухомого комунального майна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0549F" w:rsidRPr="007C27BC" w:rsidRDefault="00F0549F" w:rsidP="00F05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27.04.2016 </w:t>
            </w: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№ 163-09-VII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1800" w:type="dxa"/>
            <w:vAlign w:val="center"/>
          </w:tcPr>
          <w:p w:rsidR="00F0549F" w:rsidRPr="007C27BC" w:rsidRDefault="007C27BC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08.05.2017 – 08.06.2017</w:t>
            </w:r>
          </w:p>
        </w:tc>
        <w:tc>
          <w:tcPr>
            <w:tcW w:w="2835" w:type="dxa"/>
            <w:vAlign w:val="center"/>
          </w:tcPr>
          <w:p w:rsidR="00F0549F" w:rsidRPr="007C27BC" w:rsidRDefault="00F0549F" w:rsidP="00F05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</w:t>
            </w:r>
          </w:p>
          <w:p w:rsidR="00F0549F" w:rsidRPr="007C27BC" w:rsidRDefault="00F0549F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F0549F" w:rsidRPr="007C27BC" w:rsidRDefault="005A16C7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29.04.2016</w:t>
            </w:r>
          </w:p>
        </w:tc>
      </w:tr>
      <w:tr w:rsidR="000839DB" w:rsidRPr="007C27BC" w:rsidTr="007C27BC">
        <w:trPr>
          <w:trHeight w:val="581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B83AC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Правил розміщення зовнішньої реклами у населених пунктах Обухівської міської ради</w:t>
            </w:r>
          </w:p>
        </w:tc>
        <w:tc>
          <w:tcPr>
            <w:tcW w:w="1800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16.01.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16.02.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B83A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0839DB" w:rsidRPr="007C27BC" w:rsidTr="007C27BC">
        <w:trPr>
          <w:trHeight w:val="225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192D8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ставок єдиного податку, податку на нерухоме майно, відмінне від земельної ділянки, туристичного збору на території Обухівської міської ради на 2018 рік</w:t>
            </w:r>
          </w:p>
          <w:p w:rsidR="000839DB" w:rsidRPr="007C27BC" w:rsidRDefault="000839DB" w:rsidP="00192D8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15.05.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20.06.</w:t>
            </w:r>
            <w:r w:rsidR="007C27BC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A553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економіки, фінансове управління</w:t>
            </w:r>
          </w:p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0839DB" w:rsidRPr="007C27BC" w:rsidTr="007C27BC">
        <w:trPr>
          <w:trHeight w:val="1480"/>
        </w:trPr>
        <w:tc>
          <w:tcPr>
            <w:tcW w:w="67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53" w:type="dxa"/>
            <w:vAlign w:val="center"/>
          </w:tcPr>
          <w:p w:rsidR="000839DB" w:rsidRPr="007C27BC" w:rsidRDefault="000839DB" w:rsidP="00015CE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ставок земельного податку на території Обухівської міської ради на 2018 рік</w:t>
            </w:r>
          </w:p>
          <w:p w:rsidR="000839DB" w:rsidRPr="007C27BC" w:rsidRDefault="000839DB" w:rsidP="00015CE9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1800" w:type="dxa"/>
            <w:vAlign w:val="center"/>
          </w:tcPr>
          <w:p w:rsidR="000839DB" w:rsidRPr="007C27BC" w:rsidRDefault="007C27BC" w:rsidP="007C27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>15.05.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7C2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839DB" w:rsidRPr="007C27BC" w:rsidRDefault="000839DB" w:rsidP="00015C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Земельний відділ</w:t>
            </w:r>
          </w:p>
        </w:tc>
        <w:tc>
          <w:tcPr>
            <w:tcW w:w="1665" w:type="dxa"/>
            <w:vAlign w:val="center"/>
          </w:tcPr>
          <w:p w:rsidR="000839DB" w:rsidRPr="007C27BC" w:rsidRDefault="000839DB" w:rsidP="00AA74C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C27BC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</w:p>
        </w:tc>
      </w:tr>
    </w:tbl>
    <w:p w:rsidR="00E67826" w:rsidRPr="007C27BC" w:rsidRDefault="00E67826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49F" w:rsidRPr="007C27BC" w:rsidRDefault="00F0549F" w:rsidP="00F0549F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C27BC">
        <w:rPr>
          <w:rFonts w:ascii="Times New Roman" w:hAnsi="Times New Roman"/>
          <w:sz w:val="28"/>
          <w:szCs w:val="28"/>
          <w:lang w:val="uk-UA"/>
        </w:rPr>
        <w:t xml:space="preserve">                Начальник управління економіки                                                                                                    А.М. Кондратюк      </w:t>
      </w:r>
    </w:p>
    <w:p w:rsidR="000C2DBB" w:rsidRPr="007C27BC" w:rsidRDefault="000C2DBB">
      <w:pPr>
        <w:rPr>
          <w:rFonts w:ascii="Times New Roman" w:hAnsi="Times New Roman"/>
          <w:sz w:val="28"/>
          <w:szCs w:val="28"/>
          <w:lang w:val="uk-UA"/>
        </w:rPr>
      </w:pPr>
    </w:p>
    <w:sectPr w:rsidR="000C2DBB" w:rsidRPr="007C27BC" w:rsidSect="003912D0">
      <w:pgSz w:w="16838" w:h="11906" w:orient="landscape"/>
      <w:pgMar w:top="567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9F"/>
    <w:rsid w:val="00003404"/>
    <w:rsid w:val="000839DB"/>
    <w:rsid w:val="000C2DBB"/>
    <w:rsid w:val="00192D8A"/>
    <w:rsid w:val="00250D35"/>
    <w:rsid w:val="00312FDB"/>
    <w:rsid w:val="005A16C7"/>
    <w:rsid w:val="007C27BC"/>
    <w:rsid w:val="00A55331"/>
    <w:rsid w:val="00C62A6D"/>
    <w:rsid w:val="00E35C3C"/>
    <w:rsid w:val="00E67826"/>
    <w:rsid w:val="00EF0EB1"/>
    <w:rsid w:val="00F00417"/>
    <w:rsid w:val="00F0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549F"/>
    <w:rPr>
      <w:b/>
      <w:bCs/>
    </w:rPr>
  </w:style>
  <w:style w:type="paragraph" w:styleId="a4">
    <w:name w:val="Normal (Web)"/>
    <w:basedOn w:val="a"/>
    <w:rsid w:val="00F0549F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2016-12-13T09:00:00Z</dcterms:created>
  <dcterms:modified xsi:type="dcterms:W3CDTF">2016-12-15T07:07:00Z</dcterms:modified>
</cp:coreProperties>
</file>